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608C1" w14:textId="7EE8ABBB" w:rsidR="004226AB" w:rsidRPr="0088145F" w:rsidRDefault="005621B9" w:rsidP="00D0636C">
      <w:pPr>
        <w:pStyle w:val="TextosemFormatao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E41ACD">
        <w:rPr>
          <w:rFonts w:ascii="Tahoma" w:hAnsi="Tahoma"/>
          <w:b/>
          <w:sz w:val="22"/>
        </w:rPr>
        <w:t>4</w:t>
      </w:r>
      <w:r w:rsidR="00675789">
        <w:rPr>
          <w:rFonts w:ascii="Tahoma" w:hAnsi="Tahoma"/>
          <w:b/>
          <w:sz w:val="22"/>
        </w:rPr>
        <w:t>70</w:t>
      </w:r>
      <w:r w:rsidR="0096137B">
        <w:rPr>
          <w:rFonts w:ascii="Tahoma" w:hAnsi="Tahoma"/>
          <w:b/>
          <w:sz w:val="22"/>
        </w:rPr>
        <w:t>/202</w:t>
      </w:r>
      <w:r w:rsidR="0023440B">
        <w:rPr>
          <w:rFonts w:ascii="Tahoma" w:hAnsi="Tahoma"/>
          <w:b/>
          <w:sz w:val="22"/>
        </w:rPr>
        <w:t>6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675789">
        <w:rPr>
          <w:rFonts w:ascii="Tahoma" w:hAnsi="Tahoma"/>
          <w:b/>
          <w:sz w:val="22"/>
        </w:rPr>
        <w:t>17</w:t>
      </w:r>
      <w:r w:rsidR="004226AB" w:rsidRPr="00802E45">
        <w:rPr>
          <w:rFonts w:ascii="Tahoma" w:hAnsi="Tahoma"/>
          <w:b/>
          <w:sz w:val="22"/>
        </w:rPr>
        <w:t xml:space="preserve"> </w:t>
      </w:r>
      <w:r w:rsidR="00AD1D7F" w:rsidRPr="00802E45">
        <w:rPr>
          <w:rFonts w:ascii="Tahoma" w:hAnsi="Tahoma"/>
          <w:b/>
          <w:sz w:val="22"/>
        </w:rPr>
        <w:t xml:space="preserve">DE </w:t>
      </w:r>
      <w:r w:rsidR="00E41ACD">
        <w:rPr>
          <w:rFonts w:ascii="Tahoma" w:hAnsi="Tahoma"/>
          <w:b/>
          <w:sz w:val="22"/>
        </w:rPr>
        <w:t>SETEMBRO</w:t>
      </w:r>
      <w:r w:rsidR="00AD1D7F">
        <w:rPr>
          <w:rFonts w:ascii="Tahoma" w:hAnsi="Tahoma"/>
          <w:b/>
          <w:sz w:val="22"/>
        </w:rPr>
        <w:t xml:space="preserve">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C00337">
        <w:rPr>
          <w:rFonts w:ascii="Tahoma" w:hAnsi="Tahoma"/>
          <w:b/>
          <w:sz w:val="22"/>
        </w:rPr>
        <w:t>202</w:t>
      </w:r>
      <w:r w:rsidR="0023440B">
        <w:rPr>
          <w:rFonts w:ascii="Tahoma" w:hAnsi="Tahoma"/>
          <w:b/>
          <w:sz w:val="22"/>
        </w:rPr>
        <w:t>6</w:t>
      </w:r>
      <w:r w:rsidR="004226AB" w:rsidRPr="00F41D48">
        <w:rPr>
          <w:rFonts w:ascii="Tahoma" w:hAnsi="Tahoma"/>
          <w:b/>
          <w:sz w:val="22"/>
        </w:rPr>
        <w:t>.</w:t>
      </w:r>
    </w:p>
    <w:p w14:paraId="0C5ABB25" w14:textId="77777777" w:rsidR="009639C3" w:rsidRDefault="009639C3" w:rsidP="00484805">
      <w:pPr>
        <w:pStyle w:val="TextosemFormatao"/>
        <w:rPr>
          <w:rFonts w:ascii="Tahoma" w:hAnsi="Tahoma"/>
          <w:sz w:val="22"/>
        </w:rPr>
      </w:pPr>
    </w:p>
    <w:p w14:paraId="0FCA24A1" w14:textId="7E6EC4DA" w:rsidR="004226AB" w:rsidRPr="00484805" w:rsidRDefault="004226AB" w:rsidP="00484805">
      <w:pPr>
        <w:pStyle w:val="TextosemFormatao"/>
        <w:ind w:left="3969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8C4794">
        <w:rPr>
          <w:rFonts w:ascii="Tahoma" w:hAnsi="Tahoma"/>
          <w:b/>
          <w:sz w:val="22"/>
        </w:rPr>
        <w:t>NOMEAÇÃO</w:t>
      </w:r>
      <w:r w:rsidR="005621B9" w:rsidRPr="00802E45">
        <w:rPr>
          <w:rFonts w:ascii="Tahoma" w:hAnsi="Tahoma"/>
          <w:b/>
          <w:sz w:val="22"/>
        </w:rPr>
        <w:t xml:space="preserve"> DE </w:t>
      </w:r>
      <w:r w:rsidR="00F03D6F">
        <w:rPr>
          <w:rFonts w:ascii="Tahoma" w:hAnsi="Tahoma"/>
          <w:b/>
          <w:sz w:val="22"/>
        </w:rPr>
        <w:t>CANDIDAT</w:t>
      </w:r>
      <w:r w:rsidR="000541B5">
        <w:rPr>
          <w:rFonts w:ascii="Tahoma" w:hAnsi="Tahoma"/>
          <w:b/>
          <w:sz w:val="22"/>
        </w:rPr>
        <w:t>A</w:t>
      </w:r>
      <w:r w:rsidR="00F03D6F">
        <w:rPr>
          <w:rFonts w:ascii="Tahoma" w:hAnsi="Tahoma"/>
          <w:b/>
          <w:sz w:val="22"/>
        </w:rPr>
        <w:t xml:space="preserve"> APROVAD</w:t>
      </w:r>
      <w:r w:rsidR="000541B5">
        <w:rPr>
          <w:rFonts w:ascii="Tahoma" w:hAnsi="Tahoma"/>
          <w:b/>
          <w:sz w:val="22"/>
        </w:rPr>
        <w:t>A</w:t>
      </w:r>
      <w:r w:rsidR="006D0717">
        <w:rPr>
          <w:rFonts w:ascii="Tahoma" w:hAnsi="Tahoma"/>
          <w:b/>
          <w:sz w:val="22"/>
        </w:rPr>
        <w:t xml:space="preserve"> </w:t>
      </w:r>
      <w:r w:rsidR="00602B8F">
        <w:rPr>
          <w:rFonts w:ascii="Tahoma" w:hAnsi="Tahoma"/>
          <w:b/>
          <w:sz w:val="22"/>
        </w:rPr>
        <w:t xml:space="preserve">NO CONCURSO PÚBLICO Nº </w:t>
      </w:r>
      <w:r w:rsidR="00D40FA0">
        <w:rPr>
          <w:rFonts w:ascii="Tahoma" w:hAnsi="Tahoma"/>
          <w:b/>
          <w:sz w:val="22"/>
        </w:rPr>
        <w:t>0</w:t>
      </w:r>
      <w:r w:rsidR="00AF1B70">
        <w:rPr>
          <w:rFonts w:ascii="Tahoma" w:hAnsi="Tahoma"/>
          <w:b/>
          <w:sz w:val="22"/>
        </w:rPr>
        <w:t>1</w:t>
      </w:r>
      <w:r w:rsidR="0015620C">
        <w:rPr>
          <w:rFonts w:ascii="Tahoma" w:hAnsi="Tahoma"/>
          <w:b/>
          <w:sz w:val="22"/>
        </w:rPr>
        <w:t>/20</w:t>
      </w:r>
      <w:r w:rsidR="00AF1B70">
        <w:rPr>
          <w:rFonts w:ascii="Tahoma" w:hAnsi="Tahoma"/>
          <w:b/>
          <w:sz w:val="22"/>
        </w:rPr>
        <w:t>2</w:t>
      </w:r>
      <w:r w:rsidR="0023440B">
        <w:rPr>
          <w:rFonts w:ascii="Tahoma" w:hAnsi="Tahoma"/>
          <w:b/>
          <w:sz w:val="22"/>
        </w:rPr>
        <w:t>5</w:t>
      </w:r>
      <w:r w:rsidR="006D0717">
        <w:rPr>
          <w:rFonts w:ascii="Tahoma" w:hAnsi="Tahoma"/>
          <w:b/>
          <w:sz w:val="22"/>
        </w:rPr>
        <w:t xml:space="preserve"> E DÁ OUTRAS PROVIDÊNCIAS</w:t>
      </w:r>
      <w:r w:rsidR="0015620C">
        <w:rPr>
          <w:rFonts w:ascii="Tahoma" w:hAnsi="Tahoma"/>
          <w:b/>
          <w:sz w:val="22"/>
        </w:rPr>
        <w:t>.</w:t>
      </w:r>
    </w:p>
    <w:p w14:paraId="58EBF214" w14:textId="77777777" w:rsidR="009639C3" w:rsidRDefault="009639C3" w:rsidP="00AD1D7F">
      <w:pPr>
        <w:pStyle w:val="TextosemFormatao"/>
        <w:jc w:val="right"/>
        <w:rPr>
          <w:rFonts w:ascii="Tahoma" w:hAnsi="Tahoma"/>
          <w:sz w:val="22"/>
        </w:rPr>
      </w:pPr>
    </w:p>
    <w:p w14:paraId="2B98051D" w14:textId="77777777" w:rsidR="00F119C7" w:rsidRPr="008238F7" w:rsidRDefault="004226AB" w:rsidP="00F119C7">
      <w:pPr>
        <w:pStyle w:val="TextosemFormatao"/>
        <w:ind w:firstLine="708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F119C7">
        <w:rPr>
          <w:rFonts w:ascii="Tahoma" w:hAnsi="Tahoma"/>
          <w:sz w:val="22"/>
        </w:rPr>
        <w:t xml:space="preserve">O Prefeito Municipal de Quilombo, Estado de Santa Catarina, no uso de suas atribuições que lhe confere </w:t>
      </w:r>
      <w:r w:rsidR="00F119C7" w:rsidRPr="0021524F">
        <w:rPr>
          <w:rFonts w:ascii="Tahoma" w:hAnsi="Tahoma"/>
          <w:sz w:val="22"/>
        </w:rPr>
        <w:t>o</w:t>
      </w:r>
      <w:r w:rsidR="00F119C7">
        <w:rPr>
          <w:rFonts w:ascii="Tahoma" w:hAnsi="Tahoma"/>
          <w:sz w:val="22"/>
        </w:rPr>
        <w:t>s</w:t>
      </w:r>
      <w:r w:rsidR="00F119C7" w:rsidRPr="0021524F">
        <w:rPr>
          <w:rFonts w:ascii="Tahoma" w:hAnsi="Tahoma"/>
          <w:sz w:val="22"/>
        </w:rPr>
        <w:t xml:space="preserve"> </w:t>
      </w:r>
      <w:r w:rsidR="00F119C7">
        <w:rPr>
          <w:rFonts w:ascii="Tahoma" w:hAnsi="Tahoma"/>
          <w:sz w:val="22"/>
        </w:rPr>
        <w:t>i</w:t>
      </w:r>
      <w:r w:rsidR="00F119C7" w:rsidRPr="0021524F">
        <w:rPr>
          <w:rFonts w:ascii="Tahoma" w:hAnsi="Tahoma"/>
          <w:sz w:val="22"/>
        </w:rPr>
        <w:t>nciso</w:t>
      </w:r>
      <w:r w:rsidR="00F119C7">
        <w:rPr>
          <w:rFonts w:ascii="Tahoma" w:hAnsi="Tahoma"/>
          <w:sz w:val="22"/>
        </w:rPr>
        <w:t>s</w:t>
      </w:r>
      <w:r w:rsidR="00F119C7" w:rsidRPr="0021524F">
        <w:rPr>
          <w:rFonts w:ascii="Tahoma" w:hAnsi="Tahoma"/>
          <w:sz w:val="22"/>
        </w:rPr>
        <w:t xml:space="preserve"> IX</w:t>
      </w:r>
      <w:r w:rsidR="00F119C7">
        <w:rPr>
          <w:rFonts w:ascii="Tahoma" w:hAnsi="Tahoma"/>
          <w:sz w:val="22"/>
        </w:rPr>
        <w:t xml:space="preserve"> e XXIII</w:t>
      </w:r>
      <w:r w:rsidR="00F119C7" w:rsidRPr="0021524F">
        <w:rPr>
          <w:rFonts w:ascii="Tahoma" w:hAnsi="Tahoma"/>
          <w:sz w:val="22"/>
        </w:rPr>
        <w:t>, do Art.</w:t>
      </w:r>
      <w:r w:rsidR="00F119C7">
        <w:rPr>
          <w:rFonts w:ascii="Tahoma" w:hAnsi="Tahoma"/>
          <w:sz w:val="22"/>
        </w:rPr>
        <w:t xml:space="preserve"> 65 da Lei Orgânica Municipal e em conformidade com o inciso I do Art. 9º da Lei Complementar Municipal nº 032 – Estatuto dos Servidores Públicos Municipais, de 05 de dezembro de 2001 e Art. 6º da Lei Complementar Municipal nº 030/2001</w:t>
      </w:r>
      <w:r w:rsidR="00F119C7" w:rsidRPr="00364231">
        <w:rPr>
          <w:rFonts w:ascii="Tahoma" w:hAnsi="Tahoma"/>
          <w:sz w:val="22"/>
        </w:rPr>
        <w:t>.</w:t>
      </w:r>
    </w:p>
    <w:p w14:paraId="5CB9E00C" w14:textId="77777777" w:rsidR="00602B8F" w:rsidRPr="008238F7" w:rsidRDefault="00602B8F" w:rsidP="008238F7">
      <w:pPr>
        <w:pStyle w:val="TextosemFormatao"/>
        <w:jc w:val="both"/>
        <w:rPr>
          <w:rFonts w:ascii="Tahoma" w:hAnsi="Tahoma"/>
          <w:sz w:val="22"/>
        </w:rPr>
      </w:pPr>
    </w:p>
    <w:p w14:paraId="4472A32A" w14:textId="0BC5F6B9" w:rsidR="007864EA" w:rsidRDefault="002D64A7" w:rsidP="0023440B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 w:rsidR="00F1156D" w:rsidRPr="00F1156D">
        <w:rPr>
          <w:rFonts w:ascii="Tahoma" w:hAnsi="Tahoma" w:cs="Tahoma"/>
          <w:b/>
          <w:sz w:val="22"/>
          <w:szCs w:val="22"/>
        </w:rPr>
        <w:t>Considerando</w:t>
      </w:r>
      <w:r w:rsidR="00F1156D" w:rsidRPr="00F1156D">
        <w:rPr>
          <w:rFonts w:ascii="Tahoma" w:hAnsi="Tahoma" w:cs="Tahoma"/>
          <w:sz w:val="22"/>
          <w:szCs w:val="22"/>
        </w:rPr>
        <w:t xml:space="preserve"> a necessidade imperiosa de se admitir de forma legal, transparente e idônea, </w:t>
      </w:r>
      <w:r w:rsidR="000D7E9B">
        <w:rPr>
          <w:rFonts w:ascii="Tahoma" w:hAnsi="Tahoma" w:cs="Tahoma"/>
          <w:sz w:val="22"/>
          <w:szCs w:val="22"/>
        </w:rPr>
        <w:t>S</w:t>
      </w:r>
      <w:r w:rsidR="00F1156D" w:rsidRPr="00F1156D">
        <w:rPr>
          <w:rFonts w:ascii="Tahoma" w:hAnsi="Tahoma" w:cs="Tahoma"/>
          <w:sz w:val="22"/>
          <w:szCs w:val="22"/>
        </w:rPr>
        <w:t>ervidores para o Município</w:t>
      </w:r>
      <w:r w:rsidR="00145BF9">
        <w:rPr>
          <w:rFonts w:ascii="Tahoma" w:hAnsi="Tahoma" w:cs="Tahoma"/>
          <w:sz w:val="22"/>
          <w:szCs w:val="22"/>
        </w:rPr>
        <w:t>;</w:t>
      </w:r>
    </w:p>
    <w:p w14:paraId="7CEA610A" w14:textId="67B6AF92" w:rsidR="008E16FF" w:rsidRDefault="007864EA" w:rsidP="007864EA">
      <w:pPr>
        <w:pStyle w:val="TextosemFormatao"/>
        <w:spacing w:before="120"/>
        <w:ind w:firstLine="708"/>
        <w:jc w:val="both"/>
        <w:rPr>
          <w:rFonts w:ascii="Tahoma" w:hAnsi="Tahoma" w:cs="Tahoma"/>
          <w:sz w:val="22"/>
          <w:szCs w:val="22"/>
        </w:rPr>
      </w:pPr>
      <w:r w:rsidRPr="00F1156D">
        <w:rPr>
          <w:rFonts w:ascii="Tahoma" w:hAnsi="Tahoma" w:cs="Tahoma"/>
          <w:b/>
          <w:sz w:val="22"/>
          <w:szCs w:val="22"/>
        </w:rPr>
        <w:t>Considerando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a classificação do concurso público </w:t>
      </w:r>
      <w:r w:rsidR="00AF1B70">
        <w:rPr>
          <w:rFonts w:ascii="Tahoma" w:hAnsi="Tahoma" w:cs="Tahoma"/>
          <w:sz w:val="22"/>
          <w:szCs w:val="22"/>
        </w:rPr>
        <w:t>01</w:t>
      </w:r>
      <w:r>
        <w:rPr>
          <w:rFonts w:ascii="Tahoma" w:hAnsi="Tahoma" w:cs="Tahoma"/>
          <w:sz w:val="22"/>
          <w:szCs w:val="22"/>
        </w:rPr>
        <w:t>/20</w:t>
      </w:r>
      <w:r w:rsidR="00AF1B70">
        <w:rPr>
          <w:rFonts w:ascii="Tahoma" w:hAnsi="Tahoma" w:cs="Tahoma"/>
          <w:sz w:val="22"/>
          <w:szCs w:val="22"/>
        </w:rPr>
        <w:t>2</w:t>
      </w:r>
      <w:r w:rsidR="0023440B">
        <w:rPr>
          <w:rFonts w:ascii="Tahoma" w:hAnsi="Tahoma" w:cs="Tahoma"/>
          <w:sz w:val="22"/>
          <w:szCs w:val="22"/>
        </w:rPr>
        <w:t>5.</w:t>
      </w:r>
    </w:p>
    <w:p w14:paraId="4699B438" w14:textId="2AFE02B5" w:rsidR="00A470EC" w:rsidRDefault="00A470EC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</w:p>
    <w:p w14:paraId="6DBA9206" w14:textId="77777777" w:rsidR="00F119C7" w:rsidRPr="00E519C4" w:rsidRDefault="00F119C7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</w:p>
    <w:p w14:paraId="11A39E4A" w14:textId="77777777" w:rsidR="008238F7" w:rsidRDefault="004226AB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4CFC3D78" w14:textId="77777777" w:rsidR="008238F7" w:rsidRPr="00C27A0F" w:rsidRDefault="008238F7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</w:p>
    <w:p w14:paraId="03CF1477" w14:textId="47582E8E" w:rsidR="00E85080" w:rsidRPr="00E41ACD" w:rsidRDefault="004226AB" w:rsidP="00484805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E41ACD">
        <w:rPr>
          <w:rFonts w:ascii="Tahoma" w:hAnsi="Tahoma"/>
          <w:b/>
          <w:sz w:val="22"/>
        </w:rPr>
        <w:t>Art. 1º</w:t>
      </w:r>
      <w:r w:rsidRPr="00E41ACD">
        <w:rPr>
          <w:rFonts w:ascii="Tahoma" w:hAnsi="Tahoma"/>
          <w:sz w:val="22"/>
        </w:rPr>
        <w:t xml:space="preserve"> </w:t>
      </w:r>
      <w:r w:rsidR="00D54542" w:rsidRPr="00E41ACD">
        <w:rPr>
          <w:rFonts w:ascii="Tahoma" w:hAnsi="Tahoma"/>
          <w:sz w:val="22"/>
        </w:rPr>
        <w:t>Fica nomead</w:t>
      </w:r>
      <w:r w:rsidR="000541B5" w:rsidRPr="00E41ACD">
        <w:rPr>
          <w:rFonts w:ascii="Tahoma" w:hAnsi="Tahoma"/>
          <w:sz w:val="22"/>
        </w:rPr>
        <w:t>a</w:t>
      </w:r>
      <w:r w:rsidR="001204B9" w:rsidRPr="00E41ACD">
        <w:rPr>
          <w:rFonts w:ascii="Tahoma" w:hAnsi="Tahoma"/>
          <w:sz w:val="22"/>
        </w:rPr>
        <w:t xml:space="preserve">, para tomar posse no prazo improrrogável de </w:t>
      </w:r>
      <w:r w:rsidR="0023440B" w:rsidRPr="00E41ACD">
        <w:rPr>
          <w:rFonts w:ascii="Tahoma" w:hAnsi="Tahoma"/>
          <w:sz w:val="22"/>
        </w:rPr>
        <w:t>5 (cinco)</w:t>
      </w:r>
      <w:r w:rsidR="00AF1B70" w:rsidRPr="00E41ACD">
        <w:rPr>
          <w:rFonts w:ascii="Tahoma" w:hAnsi="Tahoma"/>
          <w:sz w:val="22"/>
        </w:rPr>
        <w:t xml:space="preserve"> </w:t>
      </w:r>
      <w:r w:rsidR="0023440B" w:rsidRPr="00E41ACD">
        <w:rPr>
          <w:rFonts w:ascii="Tahoma" w:hAnsi="Tahoma"/>
          <w:sz w:val="22"/>
        </w:rPr>
        <w:t>dias úteis</w:t>
      </w:r>
      <w:r w:rsidR="001204B9" w:rsidRPr="00E41ACD">
        <w:rPr>
          <w:rFonts w:ascii="Tahoma" w:hAnsi="Tahoma"/>
          <w:sz w:val="22"/>
        </w:rPr>
        <w:t xml:space="preserve">, a contar da </w:t>
      </w:r>
      <w:r w:rsidR="007864EA" w:rsidRPr="00E41ACD">
        <w:rPr>
          <w:rFonts w:ascii="Tahoma" w:hAnsi="Tahoma"/>
          <w:sz w:val="22"/>
        </w:rPr>
        <w:t>ciência</w:t>
      </w:r>
      <w:r w:rsidR="001204B9" w:rsidRPr="00E41ACD">
        <w:rPr>
          <w:rFonts w:ascii="Tahoma" w:hAnsi="Tahoma"/>
          <w:sz w:val="22"/>
        </w:rPr>
        <w:t xml:space="preserve"> do presente, </w:t>
      </w:r>
      <w:r w:rsidR="007864EA" w:rsidRPr="00E41ACD">
        <w:rPr>
          <w:rFonts w:ascii="Tahoma" w:hAnsi="Tahoma"/>
          <w:sz w:val="22"/>
        </w:rPr>
        <w:t>em atendimento ao</w:t>
      </w:r>
      <w:r w:rsidR="001204B9" w:rsidRPr="00E41ACD">
        <w:rPr>
          <w:rFonts w:ascii="Tahoma" w:hAnsi="Tahoma"/>
          <w:sz w:val="22"/>
        </w:rPr>
        <w:t xml:space="preserve"> disposto no</w:t>
      </w:r>
      <w:r w:rsidR="007864EA" w:rsidRPr="00E41ACD">
        <w:rPr>
          <w:rFonts w:ascii="Tahoma" w:hAnsi="Tahoma"/>
          <w:sz w:val="22"/>
        </w:rPr>
        <w:t xml:space="preserve"> item </w:t>
      </w:r>
      <w:r w:rsidR="00C27A0F" w:rsidRPr="00E41ACD">
        <w:rPr>
          <w:rFonts w:ascii="Tahoma" w:hAnsi="Tahoma"/>
          <w:sz w:val="22"/>
        </w:rPr>
        <w:t>15.2</w:t>
      </w:r>
      <w:r w:rsidR="007864EA" w:rsidRPr="00E41ACD">
        <w:rPr>
          <w:rFonts w:ascii="Tahoma" w:hAnsi="Tahoma"/>
          <w:sz w:val="22"/>
        </w:rPr>
        <w:t xml:space="preserve"> do Edital do Concurso Público Nº </w:t>
      </w:r>
      <w:r w:rsidR="0094332F" w:rsidRPr="00E41ACD">
        <w:rPr>
          <w:rFonts w:ascii="Tahoma" w:hAnsi="Tahoma"/>
          <w:sz w:val="22"/>
        </w:rPr>
        <w:t>01</w:t>
      </w:r>
      <w:r w:rsidR="007864EA" w:rsidRPr="00E41ACD">
        <w:rPr>
          <w:rFonts w:ascii="Tahoma" w:hAnsi="Tahoma"/>
          <w:sz w:val="22"/>
        </w:rPr>
        <w:t>/20</w:t>
      </w:r>
      <w:r w:rsidR="0094332F" w:rsidRPr="00E41ACD">
        <w:rPr>
          <w:rFonts w:ascii="Tahoma" w:hAnsi="Tahoma"/>
          <w:sz w:val="22"/>
        </w:rPr>
        <w:t>2</w:t>
      </w:r>
      <w:r w:rsidR="00C27A0F" w:rsidRPr="00E41ACD">
        <w:rPr>
          <w:rFonts w:ascii="Tahoma" w:hAnsi="Tahoma"/>
          <w:sz w:val="22"/>
        </w:rPr>
        <w:t>5</w:t>
      </w:r>
      <w:r w:rsidR="00D54542" w:rsidRPr="00E41ACD">
        <w:rPr>
          <w:rFonts w:ascii="Tahoma" w:hAnsi="Tahoma"/>
          <w:sz w:val="22"/>
        </w:rPr>
        <w:t xml:space="preserve">, </w:t>
      </w:r>
      <w:r w:rsidR="000541B5" w:rsidRPr="00E41ACD">
        <w:rPr>
          <w:rFonts w:ascii="Tahoma" w:hAnsi="Tahoma"/>
          <w:sz w:val="22"/>
        </w:rPr>
        <w:t>a</w:t>
      </w:r>
      <w:r w:rsidR="00D54542" w:rsidRPr="00E41ACD">
        <w:rPr>
          <w:rFonts w:ascii="Tahoma" w:hAnsi="Tahoma"/>
          <w:sz w:val="22"/>
        </w:rPr>
        <w:t xml:space="preserve"> candidat</w:t>
      </w:r>
      <w:r w:rsidR="000541B5" w:rsidRPr="00E41ACD">
        <w:rPr>
          <w:rFonts w:ascii="Tahoma" w:hAnsi="Tahoma"/>
          <w:sz w:val="22"/>
        </w:rPr>
        <w:t>a</w:t>
      </w:r>
      <w:r w:rsidR="00D54542" w:rsidRPr="00E41ACD">
        <w:rPr>
          <w:rFonts w:ascii="Tahoma" w:hAnsi="Tahoma"/>
          <w:sz w:val="22"/>
        </w:rPr>
        <w:t xml:space="preserve"> aprovad</w:t>
      </w:r>
      <w:r w:rsidR="000541B5" w:rsidRPr="00E41ACD">
        <w:rPr>
          <w:rFonts w:ascii="Tahoma" w:hAnsi="Tahoma"/>
          <w:sz w:val="22"/>
        </w:rPr>
        <w:t>a</w:t>
      </w:r>
      <w:r w:rsidR="007864EA" w:rsidRPr="00E41ACD">
        <w:rPr>
          <w:rFonts w:ascii="Tahoma" w:hAnsi="Tahoma"/>
          <w:sz w:val="22"/>
        </w:rPr>
        <w:t xml:space="preserve"> no Concurso P</w:t>
      </w:r>
      <w:r w:rsidR="009B13C8" w:rsidRPr="00E41ACD">
        <w:rPr>
          <w:rFonts w:ascii="Tahoma" w:hAnsi="Tahoma"/>
          <w:sz w:val="22"/>
        </w:rPr>
        <w:t xml:space="preserve">úblico nº </w:t>
      </w:r>
      <w:r w:rsidR="0094332F" w:rsidRPr="00E41ACD">
        <w:rPr>
          <w:rFonts w:ascii="Tahoma" w:hAnsi="Tahoma"/>
          <w:sz w:val="22"/>
        </w:rPr>
        <w:t>01</w:t>
      </w:r>
      <w:r w:rsidR="001204B9" w:rsidRPr="00E41ACD">
        <w:rPr>
          <w:rFonts w:ascii="Tahoma" w:hAnsi="Tahoma"/>
          <w:sz w:val="22"/>
        </w:rPr>
        <w:t>/</w:t>
      </w:r>
      <w:r w:rsidR="00D40FA0" w:rsidRPr="00E41ACD">
        <w:rPr>
          <w:rFonts w:ascii="Tahoma" w:hAnsi="Tahoma"/>
          <w:sz w:val="22"/>
        </w:rPr>
        <w:t>20</w:t>
      </w:r>
      <w:r w:rsidR="0094332F" w:rsidRPr="00E41ACD">
        <w:rPr>
          <w:rFonts w:ascii="Tahoma" w:hAnsi="Tahoma"/>
          <w:sz w:val="22"/>
        </w:rPr>
        <w:t>2</w:t>
      </w:r>
      <w:r w:rsidR="00E57490" w:rsidRPr="00E41ACD">
        <w:rPr>
          <w:rFonts w:ascii="Tahoma" w:hAnsi="Tahoma"/>
          <w:sz w:val="22"/>
        </w:rPr>
        <w:t>5</w:t>
      </w:r>
      <w:r w:rsidR="00306179" w:rsidRPr="00E41ACD">
        <w:rPr>
          <w:rFonts w:ascii="Tahoma" w:hAnsi="Tahoma"/>
          <w:sz w:val="22"/>
        </w:rPr>
        <w:t>, classificad</w:t>
      </w:r>
      <w:r w:rsidR="000541B5" w:rsidRPr="00E41ACD">
        <w:rPr>
          <w:rFonts w:ascii="Tahoma" w:hAnsi="Tahoma"/>
          <w:sz w:val="22"/>
        </w:rPr>
        <w:t>a</w:t>
      </w:r>
      <w:r w:rsidR="00306179" w:rsidRPr="00E41ACD">
        <w:rPr>
          <w:rFonts w:ascii="Tahoma" w:hAnsi="Tahoma"/>
          <w:sz w:val="22"/>
        </w:rPr>
        <w:t xml:space="preserve"> em </w:t>
      </w:r>
      <w:r w:rsidR="00675789">
        <w:rPr>
          <w:rFonts w:ascii="Tahoma" w:hAnsi="Tahoma"/>
          <w:sz w:val="22"/>
        </w:rPr>
        <w:t>2</w:t>
      </w:r>
      <w:r w:rsidR="00D54542" w:rsidRPr="00E41ACD">
        <w:rPr>
          <w:rFonts w:ascii="Tahoma" w:hAnsi="Tahoma"/>
          <w:sz w:val="22"/>
        </w:rPr>
        <w:t xml:space="preserve">º lugar, </w:t>
      </w:r>
      <w:r w:rsidR="00D0636C" w:rsidRPr="00E41ACD">
        <w:rPr>
          <w:rFonts w:ascii="Tahoma" w:hAnsi="Tahoma"/>
          <w:sz w:val="22"/>
        </w:rPr>
        <w:t>abaixo denominada e enquadrada de acordo com a Lei Complementar nº 030/2001, conforme segue:</w:t>
      </w:r>
    </w:p>
    <w:p w14:paraId="3A50D3FA" w14:textId="77777777" w:rsidR="0088145F" w:rsidRPr="00E41ACD" w:rsidRDefault="0088145F" w:rsidP="00484805">
      <w:pPr>
        <w:pStyle w:val="TextosemFormatao"/>
        <w:ind w:firstLine="708"/>
        <w:jc w:val="both"/>
        <w:rPr>
          <w:rFonts w:ascii="Tahoma" w:hAnsi="Tahoma"/>
          <w:color w:val="FF0000"/>
          <w:sz w:val="22"/>
        </w:rPr>
      </w:pPr>
    </w:p>
    <w:tbl>
      <w:tblPr>
        <w:tblStyle w:val="Tabelacomgrad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2"/>
        <w:gridCol w:w="4444"/>
      </w:tblGrid>
      <w:tr w:rsidR="00E41ACD" w:rsidRPr="00E41ACD" w14:paraId="0EC806CF" w14:textId="77777777" w:rsidTr="009639C3">
        <w:tc>
          <w:tcPr>
            <w:tcW w:w="3812" w:type="dxa"/>
          </w:tcPr>
          <w:p w14:paraId="49E0E0E1" w14:textId="77777777" w:rsidR="0088145F" w:rsidRPr="00E41ACD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E41ACD">
              <w:rPr>
                <w:rFonts w:ascii="Tahoma" w:hAnsi="Tahoma"/>
                <w:sz w:val="22"/>
              </w:rPr>
              <w:t>Nome:</w:t>
            </w:r>
          </w:p>
        </w:tc>
        <w:tc>
          <w:tcPr>
            <w:tcW w:w="4444" w:type="dxa"/>
          </w:tcPr>
          <w:p w14:paraId="53200761" w14:textId="64C52ADB" w:rsidR="0088145F" w:rsidRPr="00E41ACD" w:rsidRDefault="00675789" w:rsidP="007B5196">
            <w:pPr>
              <w:pStyle w:val="TextosemFormatao"/>
              <w:rPr>
                <w:rFonts w:ascii="Tahoma" w:hAnsi="Tahoma"/>
                <w:b/>
                <w:bCs/>
                <w:sz w:val="22"/>
              </w:rPr>
            </w:pPr>
            <w:r>
              <w:rPr>
                <w:rFonts w:ascii="Tahoma" w:hAnsi="Tahoma"/>
                <w:b/>
                <w:bCs/>
                <w:sz w:val="22"/>
              </w:rPr>
              <w:t>GREYCE MARA BODANESE</w:t>
            </w:r>
          </w:p>
        </w:tc>
      </w:tr>
      <w:tr w:rsidR="00E41ACD" w:rsidRPr="00E41ACD" w14:paraId="3CEFE4E7" w14:textId="77777777" w:rsidTr="009639C3">
        <w:tc>
          <w:tcPr>
            <w:tcW w:w="3812" w:type="dxa"/>
          </w:tcPr>
          <w:p w14:paraId="2AB9DC43" w14:textId="77777777" w:rsidR="0088145F" w:rsidRPr="00E41ACD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E41ACD">
              <w:rPr>
                <w:rFonts w:ascii="Tahoma" w:hAnsi="Tahoma"/>
                <w:sz w:val="22"/>
              </w:rPr>
              <w:t>Categoria Funcional:</w:t>
            </w:r>
          </w:p>
        </w:tc>
        <w:tc>
          <w:tcPr>
            <w:tcW w:w="4444" w:type="dxa"/>
          </w:tcPr>
          <w:p w14:paraId="3743BE7F" w14:textId="389CA626" w:rsidR="0088145F" w:rsidRPr="00E41ACD" w:rsidRDefault="007B5196" w:rsidP="00C00337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E41ACD">
              <w:rPr>
                <w:rFonts w:ascii="Tahoma" w:hAnsi="Tahoma"/>
                <w:sz w:val="22"/>
              </w:rPr>
              <w:t xml:space="preserve">PROFESSOR </w:t>
            </w:r>
            <w:r w:rsidR="00E41ACD" w:rsidRPr="00E41ACD">
              <w:rPr>
                <w:rFonts w:ascii="Tahoma" w:hAnsi="Tahoma"/>
                <w:sz w:val="22"/>
              </w:rPr>
              <w:t>DE EDUCAÇÃO FÍSICA</w:t>
            </w:r>
          </w:p>
        </w:tc>
      </w:tr>
      <w:tr w:rsidR="00E41ACD" w:rsidRPr="00E41ACD" w14:paraId="57ED3B2B" w14:textId="77777777" w:rsidTr="009639C3">
        <w:tc>
          <w:tcPr>
            <w:tcW w:w="3812" w:type="dxa"/>
          </w:tcPr>
          <w:p w14:paraId="5A2D58CB" w14:textId="77777777" w:rsidR="0088145F" w:rsidRPr="00B35010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B35010">
              <w:rPr>
                <w:rFonts w:ascii="Tahoma" w:hAnsi="Tahoma"/>
                <w:sz w:val="22"/>
              </w:rPr>
              <w:t>Código:</w:t>
            </w:r>
          </w:p>
        </w:tc>
        <w:tc>
          <w:tcPr>
            <w:tcW w:w="4444" w:type="dxa"/>
          </w:tcPr>
          <w:p w14:paraId="18B44CA6" w14:textId="2BD6D887" w:rsidR="0088145F" w:rsidRPr="00B35010" w:rsidRDefault="007B5196" w:rsidP="0094332F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B35010">
              <w:rPr>
                <w:rFonts w:ascii="Tahoma" w:hAnsi="Tahoma"/>
                <w:sz w:val="22"/>
              </w:rPr>
              <w:t>07.0</w:t>
            </w:r>
            <w:r w:rsidR="00B35010" w:rsidRPr="00B35010">
              <w:rPr>
                <w:rFonts w:ascii="Tahoma" w:hAnsi="Tahoma"/>
                <w:sz w:val="22"/>
              </w:rPr>
              <w:t>9</w:t>
            </w:r>
          </w:p>
        </w:tc>
      </w:tr>
      <w:tr w:rsidR="00E41ACD" w:rsidRPr="00E41ACD" w14:paraId="124B0954" w14:textId="77777777" w:rsidTr="009639C3">
        <w:tc>
          <w:tcPr>
            <w:tcW w:w="3812" w:type="dxa"/>
          </w:tcPr>
          <w:p w14:paraId="4303C9AC" w14:textId="77777777" w:rsidR="0088145F" w:rsidRPr="00B35010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B35010">
              <w:rPr>
                <w:rFonts w:ascii="Tahoma" w:hAnsi="Tahoma"/>
                <w:sz w:val="22"/>
              </w:rPr>
              <w:t>Nível da Referência:</w:t>
            </w:r>
          </w:p>
        </w:tc>
        <w:tc>
          <w:tcPr>
            <w:tcW w:w="4444" w:type="dxa"/>
          </w:tcPr>
          <w:p w14:paraId="035C984A" w14:textId="3886D01E" w:rsidR="0088145F" w:rsidRPr="00B35010" w:rsidRDefault="00F119C7" w:rsidP="00D65C73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B35010">
              <w:rPr>
                <w:rFonts w:ascii="Tahoma" w:hAnsi="Tahoma"/>
                <w:sz w:val="22"/>
              </w:rPr>
              <w:t xml:space="preserve">MAG </w:t>
            </w:r>
            <w:r w:rsidR="00B35010" w:rsidRPr="00B35010">
              <w:rPr>
                <w:rFonts w:ascii="Tahoma" w:hAnsi="Tahoma"/>
                <w:sz w:val="22"/>
              </w:rPr>
              <w:t>V</w:t>
            </w:r>
            <w:r w:rsidRPr="00B35010">
              <w:rPr>
                <w:rFonts w:ascii="Tahoma" w:hAnsi="Tahoma"/>
                <w:sz w:val="22"/>
              </w:rPr>
              <w:t>I</w:t>
            </w:r>
          </w:p>
        </w:tc>
      </w:tr>
      <w:tr w:rsidR="00E41ACD" w:rsidRPr="00E41ACD" w14:paraId="40094A41" w14:textId="77777777" w:rsidTr="009639C3">
        <w:tc>
          <w:tcPr>
            <w:tcW w:w="3812" w:type="dxa"/>
          </w:tcPr>
          <w:p w14:paraId="63B1A911" w14:textId="77777777" w:rsidR="0088145F" w:rsidRPr="00E41ACD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E41ACD">
              <w:rPr>
                <w:rFonts w:ascii="Tahoma" w:hAnsi="Tahoma"/>
                <w:sz w:val="22"/>
              </w:rPr>
              <w:t>Carga Horária:</w:t>
            </w:r>
          </w:p>
        </w:tc>
        <w:tc>
          <w:tcPr>
            <w:tcW w:w="4444" w:type="dxa"/>
          </w:tcPr>
          <w:p w14:paraId="4F31785A" w14:textId="77777777" w:rsidR="0088145F" w:rsidRPr="00E41ACD" w:rsidRDefault="003B09E5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 w:rsidRPr="00E41ACD">
              <w:rPr>
                <w:rFonts w:ascii="Tahoma" w:hAnsi="Tahoma"/>
                <w:sz w:val="22"/>
              </w:rPr>
              <w:t>40</w:t>
            </w:r>
            <w:r w:rsidR="001B3029" w:rsidRPr="00E41ACD">
              <w:rPr>
                <w:rFonts w:ascii="Tahoma" w:hAnsi="Tahoma"/>
                <w:sz w:val="22"/>
              </w:rPr>
              <w:t>H</w:t>
            </w:r>
            <w:r w:rsidR="0088145F" w:rsidRPr="00E41ACD">
              <w:rPr>
                <w:rFonts w:ascii="Tahoma" w:hAnsi="Tahoma"/>
                <w:sz w:val="22"/>
              </w:rPr>
              <w:t xml:space="preserve"> semanais</w:t>
            </w:r>
          </w:p>
          <w:p w14:paraId="31AFCAF1" w14:textId="2980D9D5" w:rsidR="00F119C7" w:rsidRPr="00E41ACD" w:rsidRDefault="00F119C7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</w:p>
        </w:tc>
      </w:tr>
    </w:tbl>
    <w:p w14:paraId="3F727D20" w14:textId="77777777" w:rsidR="002965FC" w:rsidRDefault="004226AB" w:rsidP="0088145F">
      <w:pPr>
        <w:pStyle w:val="TextosemFormatao"/>
        <w:spacing w:before="120"/>
        <w:ind w:firstLine="709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Art. </w:t>
      </w:r>
      <w:r w:rsidR="0015620C">
        <w:rPr>
          <w:rFonts w:ascii="Tahoma" w:hAnsi="Tahoma"/>
          <w:b/>
          <w:sz w:val="22"/>
        </w:rPr>
        <w:t>2</w:t>
      </w:r>
      <w:r w:rsidRPr="00802E45">
        <w:rPr>
          <w:rFonts w:ascii="Tahoma" w:hAnsi="Tahoma"/>
          <w:b/>
          <w:sz w:val="22"/>
        </w:rPr>
        <w:t>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publicação.</w:t>
      </w:r>
    </w:p>
    <w:p w14:paraId="2637027A" w14:textId="24EAFAA2" w:rsidR="002965FC" w:rsidRDefault="002965FC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</w:t>
      </w:r>
      <w:r w:rsidR="0015620C">
        <w:rPr>
          <w:rFonts w:ascii="Tahoma" w:hAnsi="Tahoma"/>
          <w:b/>
          <w:sz w:val="22"/>
        </w:rPr>
        <w:t>3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659DD458" w14:textId="77777777" w:rsidR="0023440B" w:rsidRDefault="0023440B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</w:p>
    <w:p w14:paraId="2766D199" w14:textId="4019053B" w:rsidR="004226AB" w:rsidRDefault="004226AB" w:rsidP="0088145F">
      <w:pPr>
        <w:pStyle w:val="TextosemFormatao"/>
        <w:spacing w:before="120"/>
        <w:ind w:firstLine="709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Gab</w:t>
      </w:r>
      <w:r w:rsidR="00802E45">
        <w:rPr>
          <w:rFonts w:ascii="Tahoma" w:hAnsi="Tahoma"/>
          <w:sz w:val="22"/>
        </w:rPr>
        <w:t xml:space="preserve">inete do Executivo Municipal, </w:t>
      </w:r>
      <w:r w:rsidR="00675789">
        <w:rPr>
          <w:rFonts w:ascii="Tahoma" w:hAnsi="Tahoma"/>
          <w:sz w:val="22"/>
        </w:rPr>
        <w:t>17</w:t>
      </w:r>
      <w:r w:rsidR="00721E6C">
        <w:rPr>
          <w:rFonts w:ascii="Tahoma" w:hAnsi="Tahoma"/>
          <w:sz w:val="22"/>
        </w:rPr>
        <w:t xml:space="preserve"> de </w:t>
      </w:r>
      <w:r w:rsidR="00E41ACD">
        <w:rPr>
          <w:rFonts w:ascii="Tahoma" w:hAnsi="Tahoma"/>
          <w:sz w:val="22"/>
        </w:rPr>
        <w:t>setembro</w:t>
      </w:r>
      <w:r w:rsidR="008E16FF">
        <w:rPr>
          <w:rFonts w:ascii="Tahoma" w:hAnsi="Tahoma"/>
          <w:sz w:val="22"/>
        </w:rPr>
        <w:t xml:space="preserve"> de 202</w:t>
      </w:r>
      <w:r w:rsidR="0023440B">
        <w:rPr>
          <w:rFonts w:ascii="Tahoma" w:hAnsi="Tahoma"/>
          <w:sz w:val="22"/>
        </w:rPr>
        <w:t>6</w:t>
      </w:r>
      <w:r w:rsidR="00364231">
        <w:rPr>
          <w:rFonts w:ascii="Tahoma" w:hAnsi="Tahoma"/>
          <w:sz w:val="22"/>
        </w:rPr>
        <w:t>.</w:t>
      </w:r>
    </w:p>
    <w:p w14:paraId="2E8394CD" w14:textId="77777777" w:rsidR="0088145F" w:rsidRDefault="0088145F" w:rsidP="00F1156D">
      <w:pPr>
        <w:pStyle w:val="TextosemFormatao"/>
        <w:outlineLvl w:val="0"/>
        <w:rPr>
          <w:rFonts w:ascii="Tahoma" w:hAnsi="Tahoma" w:cs="Tahoma"/>
          <w:sz w:val="22"/>
        </w:rPr>
      </w:pPr>
    </w:p>
    <w:p w14:paraId="08F05B7C" w14:textId="37E2E279" w:rsidR="00595249" w:rsidRDefault="00595249" w:rsidP="00F1156D">
      <w:pPr>
        <w:pStyle w:val="TextosemFormatao"/>
        <w:outlineLvl w:val="0"/>
        <w:rPr>
          <w:rFonts w:ascii="Tahoma" w:hAnsi="Tahoma" w:cs="Tahoma"/>
          <w:sz w:val="22"/>
        </w:rPr>
      </w:pPr>
    </w:p>
    <w:p w14:paraId="16170444" w14:textId="77777777" w:rsidR="00F119C7" w:rsidRDefault="00F119C7" w:rsidP="00F1156D">
      <w:pPr>
        <w:pStyle w:val="TextosemFormatao"/>
        <w:outlineLvl w:val="0"/>
        <w:rPr>
          <w:rFonts w:ascii="Tahoma" w:hAnsi="Tahoma" w:cs="Tahoma"/>
          <w:sz w:val="22"/>
        </w:rPr>
      </w:pPr>
    </w:p>
    <w:p w14:paraId="07F263D1" w14:textId="77777777" w:rsidR="00595249" w:rsidRDefault="00595249" w:rsidP="00F1156D">
      <w:pPr>
        <w:pStyle w:val="TextosemFormatao"/>
        <w:outlineLvl w:val="0"/>
        <w:rPr>
          <w:rFonts w:ascii="Tahoma" w:hAnsi="Tahoma" w:cs="Tahoma"/>
          <w:sz w:val="22"/>
        </w:rPr>
      </w:pPr>
    </w:p>
    <w:p w14:paraId="78EBEC24" w14:textId="2ED10CF6" w:rsidR="004226AB" w:rsidRPr="00802E45" w:rsidRDefault="0023440B" w:rsidP="004226AB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0DCF0928" w14:textId="77777777" w:rsidR="00AF452D" w:rsidRPr="00484805" w:rsidRDefault="006B4E30" w:rsidP="00484805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Prefeito Municipal</w:t>
      </w:r>
    </w:p>
    <w:p w14:paraId="5A9F028B" w14:textId="77777777" w:rsidR="000D7E9B" w:rsidRDefault="000D7E9B" w:rsidP="00AF452D">
      <w:pPr>
        <w:pStyle w:val="TextosemFormatao"/>
        <w:jc w:val="center"/>
        <w:rPr>
          <w:rFonts w:ascii="Tahoma" w:hAnsi="Tahoma" w:cs="Tahoma"/>
          <w:sz w:val="22"/>
          <w:szCs w:val="22"/>
        </w:rPr>
      </w:pPr>
    </w:p>
    <w:p w14:paraId="2131857C" w14:textId="7414DB5C" w:rsidR="00802E45" w:rsidRPr="00802E45" w:rsidRDefault="00802E45" w:rsidP="00802E45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802E45">
        <w:rPr>
          <w:rFonts w:ascii="Tahoma" w:hAnsi="Tahoma" w:cs="Tahoma"/>
          <w:sz w:val="22"/>
          <w:szCs w:val="22"/>
        </w:rPr>
        <w:t>Registrad</w:t>
      </w:r>
      <w:r w:rsidR="0023440B">
        <w:rPr>
          <w:rFonts w:ascii="Tahoma" w:hAnsi="Tahoma" w:cs="Tahoma"/>
          <w:sz w:val="22"/>
          <w:szCs w:val="22"/>
        </w:rPr>
        <w:t>o</w:t>
      </w:r>
      <w:r w:rsidRPr="00802E45">
        <w:rPr>
          <w:rFonts w:ascii="Tahoma" w:hAnsi="Tahoma" w:cs="Tahoma"/>
          <w:sz w:val="22"/>
          <w:szCs w:val="22"/>
        </w:rPr>
        <w:t xml:space="preserve"> e Publicado</w:t>
      </w:r>
    </w:p>
    <w:p w14:paraId="03DAAA9C" w14:textId="5A2608C8" w:rsidR="00802E45" w:rsidRPr="00802E45" w:rsidRDefault="00802E45" w:rsidP="00802E45">
      <w:pPr>
        <w:jc w:val="both"/>
        <w:outlineLvl w:val="0"/>
        <w:rPr>
          <w:rFonts w:ascii="Tahoma" w:hAnsi="Tahoma" w:cs="Tahoma"/>
          <w:sz w:val="22"/>
          <w:szCs w:val="22"/>
        </w:rPr>
      </w:pPr>
      <w:r w:rsidRPr="00802E45">
        <w:rPr>
          <w:rFonts w:ascii="Tahoma" w:hAnsi="Tahoma" w:cs="Tahoma"/>
          <w:sz w:val="22"/>
          <w:szCs w:val="22"/>
        </w:rPr>
        <w:t xml:space="preserve">Em </w:t>
      </w:r>
      <w:r w:rsidR="00C00337">
        <w:rPr>
          <w:rFonts w:ascii="Tahoma" w:hAnsi="Tahoma" w:cs="Tahoma"/>
          <w:sz w:val="22"/>
          <w:szCs w:val="22"/>
        </w:rPr>
        <w:t>__</w:t>
      </w:r>
      <w:r w:rsidR="008E16FF">
        <w:rPr>
          <w:rFonts w:ascii="Tahoma" w:hAnsi="Tahoma" w:cs="Tahoma"/>
          <w:sz w:val="22"/>
          <w:szCs w:val="22"/>
        </w:rPr>
        <w:t>/</w:t>
      </w:r>
      <w:r w:rsidR="003B09E5">
        <w:rPr>
          <w:rFonts w:ascii="Tahoma" w:hAnsi="Tahoma" w:cs="Tahoma"/>
          <w:sz w:val="22"/>
          <w:szCs w:val="22"/>
        </w:rPr>
        <w:t>0</w:t>
      </w:r>
      <w:r w:rsidR="00E41ACD">
        <w:rPr>
          <w:rFonts w:ascii="Tahoma" w:hAnsi="Tahoma" w:cs="Tahoma"/>
          <w:sz w:val="22"/>
          <w:szCs w:val="22"/>
        </w:rPr>
        <w:t>9</w:t>
      </w:r>
      <w:r w:rsidR="008E16FF">
        <w:rPr>
          <w:rFonts w:ascii="Tahoma" w:hAnsi="Tahoma" w:cs="Tahoma"/>
          <w:sz w:val="22"/>
          <w:szCs w:val="22"/>
        </w:rPr>
        <w:t>/202</w:t>
      </w:r>
      <w:r w:rsidR="0023440B">
        <w:rPr>
          <w:rFonts w:ascii="Tahoma" w:hAnsi="Tahoma" w:cs="Tahoma"/>
          <w:sz w:val="22"/>
          <w:szCs w:val="22"/>
        </w:rPr>
        <w:t>6</w:t>
      </w:r>
    </w:p>
    <w:p w14:paraId="76CFDDDD" w14:textId="77777777" w:rsidR="00802E45" w:rsidRDefault="00802E45" w:rsidP="00802E45">
      <w:pPr>
        <w:rPr>
          <w:rFonts w:ascii="Tahoma" w:hAnsi="Tahoma" w:cs="Tahoma"/>
          <w:sz w:val="22"/>
          <w:szCs w:val="22"/>
        </w:rPr>
      </w:pPr>
      <w:r w:rsidRPr="00802E45">
        <w:rPr>
          <w:rFonts w:ascii="Tahoma" w:hAnsi="Tahoma" w:cs="Tahoma"/>
          <w:sz w:val="22"/>
          <w:szCs w:val="22"/>
        </w:rPr>
        <w:t>Lei Municipal nº 1087/1993</w:t>
      </w:r>
    </w:p>
    <w:p w14:paraId="72CC5985" w14:textId="77777777" w:rsidR="00595249" w:rsidRPr="00802E45" w:rsidRDefault="00595249" w:rsidP="00802E45">
      <w:pPr>
        <w:rPr>
          <w:rFonts w:ascii="Tahoma" w:hAnsi="Tahoma" w:cs="Tahoma"/>
          <w:sz w:val="22"/>
          <w:szCs w:val="22"/>
        </w:rPr>
      </w:pPr>
    </w:p>
    <w:p w14:paraId="24933F1A" w14:textId="77777777" w:rsidR="00D1753E" w:rsidRPr="0064056A" w:rsidRDefault="005B5B0B" w:rsidP="00D1753E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Anderson Cesar Peretti</w:t>
      </w:r>
    </w:p>
    <w:p w14:paraId="3FE87E9E" w14:textId="77777777" w:rsidR="005621B9" w:rsidRDefault="005B5B0B" w:rsidP="00AD1D7F">
      <w:pPr>
        <w:pStyle w:val="TextosemFormatao"/>
        <w:jc w:val="both"/>
      </w:pPr>
      <w:r>
        <w:rPr>
          <w:rFonts w:ascii="Tahoma" w:hAnsi="Tahoma" w:cs="Tahoma"/>
          <w:sz w:val="22"/>
          <w:szCs w:val="22"/>
        </w:rPr>
        <w:t>Servidor</w:t>
      </w:r>
      <w:r w:rsidR="00D1753E" w:rsidRPr="0064056A">
        <w:rPr>
          <w:rFonts w:ascii="Tahoma" w:hAnsi="Tahoma" w:cs="Tahoma"/>
          <w:sz w:val="22"/>
          <w:szCs w:val="22"/>
        </w:rPr>
        <w:t xml:space="preserve"> Designad</w:t>
      </w:r>
      <w:r>
        <w:rPr>
          <w:rFonts w:ascii="Tahoma" w:hAnsi="Tahoma" w:cs="Tahoma"/>
          <w:sz w:val="22"/>
          <w:szCs w:val="22"/>
        </w:rPr>
        <w:t>o</w:t>
      </w:r>
    </w:p>
    <w:sectPr w:rsidR="005621B9" w:rsidSect="00716DAB">
      <w:headerReference w:type="default" r:id="rId6"/>
      <w:footerReference w:type="even" r:id="rId7"/>
      <w:footerReference w:type="default" r:id="rId8"/>
      <w:pgSz w:w="11907" w:h="16840" w:code="9"/>
      <w:pgMar w:top="1701" w:right="1275" w:bottom="1134" w:left="1701" w:header="680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8549D" w14:textId="77777777" w:rsidR="005B451A" w:rsidRDefault="005B451A">
      <w:r>
        <w:separator/>
      </w:r>
    </w:p>
  </w:endnote>
  <w:endnote w:type="continuationSeparator" w:id="0">
    <w:p w14:paraId="49F7AB56" w14:textId="77777777" w:rsidR="005B451A" w:rsidRDefault="005B4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1D1B" w14:textId="77777777" w:rsidR="002D64A7" w:rsidRDefault="002D64A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2A8F51" w14:textId="77777777" w:rsidR="002D64A7" w:rsidRDefault="002D64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C538A" w14:textId="77777777" w:rsidR="002D64A7" w:rsidRDefault="002D64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18FA1" w14:textId="77777777" w:rsidR="005B451A" w:rsidRDefault="005B451A">
      <w:r>
        <w:separator/>
      </w:r>
    </w:p>
  </w:footnote>
  <w:footnote w:type="continuationSeparator" w:id="0">
    <w:p w14:paraId="31261B92" w14:textId="77777777" w:rsidR="005B451A" w:rsidRDefault="005B4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2D64A7" w14:paraId="55A78026" w14:textId="77777777">
      <w:tc>
        <w:tcPr>
          <w:tcW w:w="1346" w:type="dxa"/>
        </w:tcPr>
        <w:p w14:paraId="4743B806" w14:textId="77777777" w:rsidR="002D64A7" w:rsidRDefault="002D64A7">
          <w:pPr>
            <w:pStyle w:val="Cabealho"/>
          </w:pPr>
        </w:p>
      </w:tc>
      <w:tc>
        <w:tcPr>
          <w:tcW w:w="7582" w:type="dxa"/>
        </w:tcPr>
        <w:p w14:paraId="0BF7A6DC" w14:textId="77777777" w:rsidR="002D64A7" w:rsidRDefault="002D64A7">
          <w:pPr>
            <w:pStyle w:val="Cabealho"/>
            <w:rPr>
              <w:rFonts w:ascii="Albertus Medium" w:hAnsi="Albertus Medium"/>
              <w:sz w:val="24"/>
            </w:rPr>
          </w:pPr>
        </w:p>
        <w:p w14:paraId="36C8EFE2" w14:textId="77777777" w:rsidR="002D64A7" w:rsidRDefault="002D64A7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15EC23D9" w14:textId="77777777" w:rsidR="002D64A7" w:rsidRDefault="002D64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541B5"/>
    <w:rsid w:val="000B3BD6"/>
    <w:rsid w:val="000C1FAB"/>
    <w:rsid w:val="000D1468"/>
    <w:rsid w:val="000D7E9B"/>
    <w:rsid w:val="001072D7"/>
    <w:rsid w:val="001204B9"/>
    <w:rsid w:val="0012222B"/>
    <w:rsid w:val="00145BF9"/>
    <w:rsid w:val="0015620C"/>
    <w:rsid w:val="001A4573"/>
    <w:rsid w:val="001B3029"/>
    <w:rsid w:val="001D49DE"/>
    <w:rsid w:val="001F2AFC"/>
    <w:rsid w:val="00206849"/>
    <w:rsid w:val="0021524F"/>
    <w:rsid w:val="0023440B"/>
    <w:rsid w:val="00254D54"/>
    <w:rsid w:val="0028707C"/>
    <w:rsid w:val="002965FC"/>
    <w:rsid w:val="002A7FBC"/>
    <w:rsid w:val="002C37EC"/>
    <w:rsid w:val="002D64A7"/>
    <w:rsid w:val="002D74BD"/>
    <w:rsid w:val="00306179"/>
    <w:rsid w:val="00364231"/>
    <w:rsid w:val="003A4FF4"/>
    <w:rsid w:val="003B09E5"/>
    <w:rsid w:val="003B6E11"/>
    <w:rsid w:val="003C610F"/>
    <w:rsid w:val="003E3169"/>
    <w:rsid w:val="003F3CA6"/>
    <w:rsid w:val="00420CD3"/>
    <w:rsid w:val="004226AB"/>
    <w:rsid w:val="00441B21"/>
    <w:rsid w:val="00462E0A"/>
    <w:rsid w:val="00484805"/>
    <w:rsid w:val="004D3143"/>
    <w:rsid w:val="004D70FE"/>
    <w:rsid w:val="004E038B"/>
    <w:rsid w:val="00503EC8"/>
    <w:rsid w:val="005621B9"/>
    <w:rsid w:val="00584393"/>
    <w:rsid w:val="00595249"/>
    <w:rsid w:val="00595830"/>
    <w:rsid w:val="005A53C8"/>
    <w:rsid w:val="005B451A"/>
    <w:rsid w:val="005B5B0B"/>
    <w:rsid w:val="005B5C23"/>
    <w:rsid w:val="005E4000"/>
    <w:rsid w:val="005F2588"/>
    <w:rsid w:val="00602B8F"/>
    <w:rsid w:val="00603D9D"/>
    <w:rsid w:val="00615FA6"/>
    <w:rsid w:val="00624898"/>
    <w:rsid w:val="00675789"/>
    <w:rsid w:val="006B4E30"/>
    <w:rsid w:val="006C5FBE"/>
    <w:rsid w:val="006D0717"/>
    <w:rsid w:val="006D5191"/>
    <w:rsid w:val="00716DAB"/>
    <w:rsid w:val="00721E6C"/>
    <w:rsid w:val="00733C16"/>
    <w:rsid w:val="007864EA"/>
    <w:rsid w:val="007A058B"/>
    <w:rsid w:val="007B5196"/>
    <w:rsid w:val="00802E45"/>
    <w:rsid w:val="00812A3E"/>
    <w:rsid w:val="00816780"/>
    <w:rsid w:val="008238F7"/>
    <w:rsid w:val="0088145F"/>
    <w:rsid w:val="0088574D"/>
    <w:rsid w:val="008C4794"/>
    <w:rsid w:val="008E16FF"/>
    <w:rsid w:val="00940BFE"/>
    <w:rsid w:val="0094332F"/>
    <w:rsid w:val="0095248B"/>
    <w:rsid w:val="0096137B"/>
    <w:rsid w:val="009639C3"/>
    <w:rsid w:val="00982C72"/>
    <w:rsid w:val="0098756C"/>
    <w:rsid w:val="00996123"/>
    <w:rsid w:val="009B13C8"/>
    <w:rsid w:val="009C71DB"/>
    <w:rsid w:val="009E3301"/>
    <w:rsid w:val="009F68DE"/>
    <w:rsid w:val="00A4156E"/>
    <w:rsid w:val="00A470EC"/>
    <w:rsid w:val="00A5139B"/>
    <w:rsid w:val="00A6235F"/>
    <w:rsid w:val="00AD1D7F"/>
    <w:rsid w:val="00AE6CA1"/>
    <w:rsid w:val="00AF1B70"/>
    <w:rsid w:val="00AF452D"/>
    <w:rsid w:val="00AF494A"/>
    <w:rsid w:val="00AF50C0"/>
    <w:rsid w:val="00B10187"/>
    <w:rsid w:val="00B17BB0"/>
    <w:rsid w:val="00B235EF"/>
    <w:rsid w:val="00B278AA"/>
    <w:rsid w:val="00B35010"/>
    <w:rsid w:val="00B737C7"/>
    <w:rsid w:val="00BB415E"/>
    <w:rsid w:val="00BC3CED"/>
    <w:rsid w:val="00BD3A32"/>
    <w:rsid w:val="00BE7DC0"/>
    <w:rsid w:val="00BF02A7"/>
    <w:rsid w:val="00C00337"/>
    <w:rsid w:val="00C27A0F"/>
    <w:rsid w:val="00C40255"/>
    <w:rsid w:val="00C6276C"/>
    <w:rsid w:val="00C82359"/>
    <w:rsid w:val="00CA0616"/>
    <w:rsid w:val="00CF78DE"/>
    <w:rsid w:val="00D04CAB"/>
    <w:rsid w:val="00D05829"/>
    <w:rsid w:val="00D0636C"/>
    <w:rsid w:val="00D1753E"/>
    <w:rsid w:val="00D358E5"/>
    <w:rsid w:val="00D40FA0"/>
    <w:rsid w:val="00D43F23"/>
    <w:rsid w:val="00D44B01"/>
    <w:rsid w:val="00D455F9"/>
    <w:rsid w:val="00D54542"/>
    <w:rsid w:val="00D65C73"/>
    <w:rsid w:val="00D77D15"/>
    <w:rsid w:val="00D862B5"/>
    <w:rsid w:val="00DA1627"/>
    <w:rsid w:val="00E1024A"/>
    <w:rsid w:val="00E1206D"/>
    <w:rsid w:val="00E26983"/>
    <w:rsid w:val="00E41ACD"/>
    <w:rsid w:val="00E45228"/>
    <w:rsid w:val="00E519C4"/>
    <w:rsid w:val="00E57490"/>
    <w:rsid w:val="00E81C2E"/>
    <w:rsid w:val="00E85080"/>
    <w:rsid w:val="00F03D6F"/>
    <w:rsid w:val="00F1156D"/>
    <w:rsid w:val="00F119C7"/>
    <w:rsid w:val="00F20E62"/>
    <w:rsid w:val="00F210CB"/>
    <w:rsid w:val="00F33B9A"/>
    <w:rsid w:val="00F41D48"/>
    <w:rsid w:val="00F81E41"/>
    <w:rsid w:val="00FB51A5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76D9BF"/>
  <w15:docId w15:val="{440FA556-23B2-4583-9C77-5CBA9C4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88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Municipio Quilombo</cp:lastModifiedBy>
  <cp:revision>32</cp:revision>
  <cp:lastPrinted>2026-09-17T11:20:00Z</cp:lastPrinted>
  <dcterms:created xsi:type="dcterms:W3CDTF">2021-08-10T17:34:00Z</dcterms:created>
  <dcterms:modified xsi:type="dcterms:W3CDTF">2026-09-17T11:20:00Z</dcterms:modified>
</cp:coreProperties>
</file>